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05"/>
        <w:gridCol w:w="1015"/>
        <w:gridCol w:w="308"/>
        <w:gridCol w:w="1112"/>
        <w:gridCol w:w="136"/>
        <w:gridCol w:w="1284"/>
        <w:gridCol w:w="66"/>
        <w:gridCol w:w="1335"/>
        <w:gridCol w:w="21"/>
        <w:gridCol w:w="1420"/>
      </w:tblGrid>
      <w:tr w14:paraId="36B8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  <w:noWrap/>
            <w:vAlign w:val="center"/>
          </w:tcPr>
          <w:p w14:paraId="5229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广州中医药大学深圳医院（福田）医责险服务项目采购需求调查问卷表</w:t>
            </w:r>
          </w:p>
        </w:tc>
      </w:tr>
      <w:tr w14:paraId="3164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7B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调查人：广州中医药大学深圳医院（福田）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调查时间：2025年07月**日</w:t>
            </w:r>
          </w:p>
        </w:tc>
      </w:tr>
      <w:tr w14:paraId="75F1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33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</w:tr>
      <w:tr w14:paraId="1748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0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项目预算（万元）</w:t>
            </w:r>
          </w:p>
        </w:tc>
        <w:tc>
          <w:tcPr>
            <w:tcW w:w="15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6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3A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20A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0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被访企业</w:t>
            </w:r>
          </w:p>
        </w:tc>
        <w:tc>
          <w:tcPr>
            <w:tcW w:w="15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联系人/</w:t>
            </w:r>
          </w:p>
          <w:p w14:paraId="59CC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81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8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70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39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05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□大型企业    □中型企业    □小型企业     □微型企业</w:t>
            </w:r>
          </w:p>
        </w:tc>
      </w:tr>
      <w:tr w14:paraId="6F40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0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1、需求调查方式</w:t>
            </w: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□资料整合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□论证</w:t>
            </w: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  <w:r>
              <w:rPr>
                <w:rStyle w:val="11"/>
                <w:lang w:val="en-US" w:eastAsia="zh-CN" w:bidi="ar"/>
              </w:rPr>
              <w:t>问卷调查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□实地考察</w:t>
            </w:r>
          </w:p>
        </w:tc>
        <w:tc>
          <w:tcPr>
            <w:tcW w:w="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8D9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□其他方式</w:t>
            </w:r>
          </w:p>
        </w:tc>
      </w:tr>
      <w:tr w14:paraId="2AE1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BC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2、供应商公司的基本概况情况。</w:t>
            </w:r>
          </w:p>
        </w:tc>
      </w:tr>
      <w:tr w14:paraId="1BB2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86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22DF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B8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3、针对本项目，是否要求供应商具备特定资格条件？</w:t>
            </w:r>
          </w:p>
        </w:tc>
      </w:tr>
      <w:tr w14:paraId="0CF9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2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849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46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4、供应商具备哪些本项目采购需求相关认证证书？供应商企业荣誉及获奖情况</w:t>
            </w:r>
          </w:p>
        </w:tc>
      </w:tr>
      <w:tr w14:paraId="6168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A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6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4B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5、本项目涉及的相关产品资质证书、人员资质证书</w:t>
            </w:r>
          </w:p>
        </w:tc>
      </w:tr>
      <w:tr w14:paraId="76BF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11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98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产品资质证书：</w:t>
            </w:r>
          </w:p>
          <w:p w14:paraId="3B79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人员资质证书：</w:t>
            </w:r>
          </w:p>
        </w:tc>
      </w:tr>
      <w:tr w14:paraId="1828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2F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6、针对本项目，其市场供给情况如何？主要竞争对手有？如有行业规模排名请提供相关关报告，自身优势情况描述。</w:t>
            </w:r>
          </w:p>
        </w:tc>
      </w:tr>
      <w:tr w14:paraId="28C5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82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3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63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7、针对本项目，是否存在可能涉及后续采购情况？</w:t>
            </w:r>
          </w:p>
        </w:tc>
      </w:tr>
      <w:tr w14:paraId="2430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DD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525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6C2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8、供</w:t>
            </w:r>
            <w:r>
              <w:rPr>
                <w:rFonts w:hint="eastAsia"/>
                <w:b/>
                <w:bCs/>
              </w:rPr>
              <w:t>应商费用构成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测算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>明细表</w:t>
            </w:r>
          </w:p>
        </w:tc>
      </w:tr>
      <w:tr w14:paraId="6D77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865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75"/>
              <w:gridCol w:w="4860"/>
              <w:gridCol w:w="1620"/>
            </w:tblGrid>
            <w:tr w14:paraId="3CD4FB64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64" w:hRule="atLeast"/>
                <w:jc w:val="center"/>
              </w:trPr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20FB9B7">
                  <w:r>
                    <w:rPr>
                      <w:rFonts w:hint="eastAsia"/>
                      <w:kern w:val="0"/>
                    </w:rPr>
                    <w:t>项目</w:t>
                  </w:r>
                </w:p>
              </w:tc>
              <w:tc>
                <w:tcPr>
                  <w:tcW w:w="4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DF2B3C">
                  <w:r>
                    <w:rPr>
                      <w:rFonts w:hint="eastAsia"/>
                      <w:kern w:val="0"/>
                    </w:rPr>
                    <w:t>测算标准</w:t>
                  </w: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64C3F64"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lang w:val="en-US" w:eastAsia="zh-CN"/>
                    </w:rPr>
                    <w:t>元</w:t>
                  </w:r>
                </w:p>
              </w:tc>
            </w:tr>
            <w:tr w14:paraId="2CEABF4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CFAC24">
                  <w:pPr>
                    <w:ind w:left="0" w:leftChars="0" w:firstLine="0" w:firstLineChars="0"/>
                    <w:jc w:val="center"/>
                  </w:pPr>
                  <w:r>
                    <w:rPr>
                      <w:rFonts w:hint="eastAsia"/>
                      <w:kern w:val="0"/>
                    </w:rPr>
                    <w:t>人员工资</w:t>
                  </w:r>
                </w:p>
              </w:tc>
              <w:tc>
                <w:tcPr>
                  <w:tcW w:w="4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E47928B"/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0C86505">
                  <w:pPr>
                    <w:rPr>
                      <w:rFonts w:hint="default" w:eastAsiaTheme="minorEastAsia"/>
                      <w:lang w:val="en-US" w:eastAsia="zh-CN"/>
                    </w:rPr>
                  </w:pPr>
                </w:p>
              </w:tc>
            </w:tr>
            <w:tr w14:paraId="37E9D2C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44" w:hRule="exact"/>
                <w:jc w:val="center"/>
              </w:trPr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 w14:paraId="191074F4">
                  <w:pPr>
                    <w:ind w:left="0" w:leftChars="0" w:firstLine="0" w:firstLineChars="0"/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一次性投入</w:t>
                  </w:r>
                </w:p>
              </w:tc>
              <w:tc>
                <w:tcPr>
                  <w:tcW w:w="486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</w:tcPr>
                <w:p w14:paraId="69D9143D"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5E3FD1A"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</w:tr>
            <w:tr w14:paraId="6A781D8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96D14B9">
                  <w:pPr>
                    <w:ind w:left="0" w:leftChars="0" w:firstLine="0" w:firstLineChars="0"/>
                    <w:jc w:val="center"/>
                  </w:pPr>
                  <w:r>
                    <w:rPr>
                      <w:rFonts w:hint="eastAsia"/>
                      <w:kern w:val="0"/>
                    </w:rPr>
                    <w:t>管理费用、税费</w:t>
                  </w:r>
                </w:p>
              </w:tc>
              <w:tc>
                <w:tcPr>
                  <w:tcW w:w="4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4BE715"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5749870"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</w:tr>
            <w:tr w14:paraId="4BA53B13">
              <w:trPr>
                <w:trHeight w:val="449" w:hRule="exact"/>
                <w:jc w:val="center"/>
              </w:trPr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38FC2C1">
                  <w:pPr>
                    <w:ind w:left="0" w:leftChars="0" w:firstLine="0" w:firstLineChars="0"/>
                    <w:jc w:val="center"/>
                  </w:pPr>
                  <w:r>
                    <w:rPr>
                      <w:rFonts w:hint="eastAsia"/>
                      <w:kern w:val="0"/>
                    </w:rPr>
                    <w:t>总成本合计</w:t>
                  </w:r>
                </w:p>
              </w:tc>
              <w:tc>
                <w:tcPr>
                  <w:tcW w:w="48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7AFA122"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17E717A"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</w:tr>
          </w:tbl>
          <w:p w14:paraId="2D703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kern w:val="0"/>
                <w:lang w:val="en-US" w:eastAsia="zh-CN"/>
              </w:rPr>
              <w:t>注：可根据实际情况增减项目</w:t>
            </w:r>
          </w:p>
        </w:tc>
      </w:tr>
      <w:tr w14:paraId="7AD1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33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9、供应商的同类业绩情况（项目名称、采购人、预算金额（万元）、中标金额（万元）/中标折扣率、合同签订时间、）。</w:t>
            </w:r>
          </w:p>
        </w:tc>
      </w:tr>
      <w:tr w14:paraId="6F62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采购人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项目预算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中标人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829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中标价</w:t>
            </w:r>
          </w:p>
        </w:tc>
      </w:tr>
      <w:tr w14:paraId="22CF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8D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5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5B4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72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5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38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4C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3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C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99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75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5EA6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（提供合同复印件或中标通知书，深圳市内或省内用户优先提供）</w:t>
            </w:r>
          </w:p>
        </w:tc>
      </w:tr>
      <w:tr w14:paraId="00F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0" w:type="pct"/>
            <w:gridSpan w:val="11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 w14:paraId="6698807B"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24" w:lineRule="atLeast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10.拟提供的产品技术参数（如有）</w:t>
            </w:r>
          </w:p>
        </w:tc>
      </w:tr>
      <w:tr w14:paraId="7875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00" w:type="pct"/>
            <w:gridSpan w:val="11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 w14:paraId="19470B80"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24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4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FA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11、针对本项目，是否存在国家标准、行业标准或者地方标准？</w:t>
            </w:r>
          </w:p>
        </w:tc>
      </w:tr>
      <w:tr w14:paraId="661D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000" w:type="pct"/>
            <w:gridSpan w:val="11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37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140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6A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12、是否愿意参加本次项目投标?</w:t>
            </w:r>
          </w:p>
        </w:tc>
      </w:tr>
      <w:tr w14:paraId="6ECD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2F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□是    □否 </w:t>
            </w:r>
          </w:p>
          <w:p w14:paraId="3EEF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供应商盖章：</w:t>
            </w:r>
          </w:p>
          <w:p w14:paraId="7B81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日期：    年   月   日</w:t>
            </w:r>
          </w:p>
        </w:tc>
      </w:tr>
    </w:tbl>
    <w:p w14:paraId="626C3B12">
      <w:p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相关佐证材料请附后。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C5BE6"/>
    <w:rsid w:val="00A05572"/>
    <w:rsid w:val="15697909"/>
    <w:rsid w:val="16296CEF"/>
    <w:rsid w:val="1E7B428D"/>
    <w:rsid w:val="274C412B"/>
    <w:rsid w:val="38FE7E8D"/>
    <w:rsid w:val="47835944"/>
    <w:rsid w:val="498C7576"/>
    <w:rsid w:val="5AAF1BC0"/>
    <w:rsid w:val="5D2F6ACB"/>
    <w:rsid w:val="5EBD4566"/>
    <w:rsid w:val="5F7570FD"/>
    <w:rsid w:val="60A54E80"/>
    <w:rsid w:val="649F3FF7"/>
    <w:rsid w:val="6569656F"/>
    <w:rsid w:val="789815A4"/>
    <w:rsid w:val="7CBB40EE"/>
    <w:rsid w:val="7D6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ascii="Arial" w:hAnsi="Arial" w:eastAsia="宋体"/>
      <w:b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宋体小四，行距23磅"/>
    <w:basedOn w:val="1"/>
    <w:qFormat/>
    <w:uiPriority w:val="0"/>
    <w:pPr>
      <w:spacing w:line="460" w:lineRule="exact"/>
      <w:ind w:firstLine="480" w:firstLineChars="200"/>
    </w:pPr>
    <w:rPr>
      <w:rFonts w:hint="eastAsia" w:ascii="宋体" w:hAnsi="宋体" w:eastAsia="宋体" w:cs="宋体"/>
      <w:sz w:val="24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576</Characters>
  <Lines>0</Lines>
  <Paragraphs>0</Paragraphs>
  <TotalTime>2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2025-05-19T09:28:00Z</dcterms:created>
  <dc:creator>中正招标-刘工</dc:creator>
  <cp:lastModifiedBy>徐蓓</cp:lastModifiedBy>
  <dcterms:modified xsi:type="dcterms:W3CDTF">2025-07-11T07:18:23Z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B2D3A5D9A61E4BFDAAFC61CC910DB62B_13</vt:lpwstr>
  </property>
  <property fmtid="{D5CDD505-2E9C-101B-9397-08002B2CF9AE}" pid="4" name="KSOTemplateDocerSaveRecord">
    <vt:lpwstr>eyJoZGlkIjoiZDg0ZjU2MDQzNWIyM2U5NDU5ODg3ZWMzMTU0MDVlZTAiLCJ1c2VySWQiOiI3MDczOTcyNzIifQ==</vt:lpwstr>
  </property>
</Properties>
</file>